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B5" w:rsidRPr="003B4EB5" w:rsidRDefault="001201E7" w:rsidP="003B4EB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C412B4" w:rsidRPr="001201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ФІЗИЧНА ОСОБА-ПІДПРИЄМЕЦЬ ГОНЧАРЕНКО АННА </w:t>
      </w:r>
      <w:r w:rsidRPr="001201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C412B4" w:rsidRPr="001201E7">
        <w:rPr>
          <w:rFonts w:ascii="Times New Roman" w:hAnsi="Times New Roman" w:cs="Times New Roman"/>
          <w:b/>
          <w:sz w:val="24"/>
          <w:szCs w:val="24"/>
          <w:lang w:val="uk-UA"/>
        </w:rPr>
        <w:t>МИКОЛАЇВНА</w:t>
      </w:r>
      <w:r w:rsidR="00C412B4" w:rsidRPr="001201E7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C412B4" w:rsidRPr="001201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код 3094219002,р/р 26002053213761в ПАТ КБ «Приватбанк» МФО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t>326610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C412B4" w:rsidRPr="001201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C412B4" w:rsidRPr="001201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hyperlink r:id="rId5" w:history="1">
        <w:r w:rsidR="00C412B4" w:rsidRPr="003B4EB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/>
          </w:rPr>
          <w:t>Graalll</w:t>
        </w:r>
        <w:r w:rsidR="00C412B4" w:rsidRPr="003B4EB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uk-UA"/>
          </w:rPr>
          <w:t>1984@</w:t>
        </w:r>
        <w:r w:rsidR="00C412B4" w:rsidRPr="003B4EB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/>
          </w:rPr>
          <w:t>gmail</w:t>
        </w:r>
        <w:r w:rsidR="00C412B4" w:rsidRPr="003B4EB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uk-UA"/>
          </w:rPr>
          <w:t>.</w:t>
        </w:r>
        <w:r w:rsidR="00C412B4" w:rsidRPr="003B4EB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/>
          </w:rPr>
          <w:t>com</w:t>
        </w:r>
        <w:r w:rsidR="00C412B4" w:rsidRPr="003B4EB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uk-UA"/>
          </w:rPr>
          <w:t xml:space="preserve">               _______тел.+38(063)0241219</w:t>
        </w:r>
      </w:hyperlink>
      <w:r w:rsidR="00C412B4" w:rsidRPr="003B4EB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/>
      </w:r>
      <w:r w:rsidR="00C412B4" w:rsidRPr="001201E7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C412B4" w:rsidRPr="001201E7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C412B4" w:rsidRPr="001201E7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C412B4" w:rsidRPr="001201E7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  <w:r w:rsidR="00B96DE0" w:rsidRPr="00B96D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B96D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96DE0" w:rsidRPr="00B96DE0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t>Комерційна пропозиція</w:t>
      </w:r>
      <w:r w:rsidR="00B96DE0" w:rsidRPr="00B96DE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C412B4" w:rsidRPr="00B96DE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t xml:space="preserve">В асортименті використовується тканина різних забарвлень. Тканини оброблені спеціальним </w:t>
      </w:r>
      <w:proofErr w:type="spellStart"/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t>пилевідштовхуючим</w:t>
      </w:r>
      <w:proofErr w:type="spellEnd"/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t xml:space="preserve"> і водонепроникним складом, який зберігає захисні властивості після механічної або хімічної чистки. У зв'язку з використанням тільки якісних комплектуючих гарантійний термін обслуговування дорівнює 1 рік.</w:t>
      </w:r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площі двох віконних прорізів,а саме 1,70*1,70  було прораховано кошторисну вартість тканинних ролетів «під ключ». </w:t>
      </w:r>
      <w:proofErr w:type="spellStart"/>
      <w:r w:rsidR="00C412B4" w:rsidRPr="00B96DE0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="00C412B4" w:rsidRPr="00B96DE0">
        <w:rPr>
          <w:rFonts w:ascii="Times New Roman" w:hAnsi="Times New Roman" w:cs="Times New Roman"/>
          <w:sz w:val="28"/>
          <w:szCs w:val="28"/>
        </w:rPr>
        <w:t xml:space="preserve"> тканин, </w:t>
      </w:r>
      <w:proofErr w:type="spellStart"/>
      <w:r w:rsidR="00C412B4" w:rsidRPr="00B96DE0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="00C412B4" w:rsidRPr="00B9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2B4" w:rsidRPr="00B96DE0">
        <w:rPr>
          <w:rFonts w:ascii="Times New Roman" w:hAnsi="Times New Roman" w:cs="Times New Roman"/>
          <w:sz w:val="28"/>
          <w:szCs w:val="28"/>
        </w:rPr>
        <w:t>назвам</w:t>
      </w:r>
      <w:proofErr w:type="spellEnd"/>
      <w:r w:rsidR="00C412B4" w:rsidRPr="00B96DE0">
        <w:rPr>
          <w:rFonts w:ascii="Times New Roman" w:hAnsi="Times New Roman" w:cs="Times New Roman"/>
          <w:sz w:val="28"/>
          <w:szCs w:val="28"/>
        </w:rPr>
        <w:t xml:space="preserve"> "</w:t>
      </w:r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t>Орбіта</w:t>
      </w:r>
      <w:r w:rsidR="00C412B4" w:rsidRPr="00B96DE0">
        <w:rPr>
          <w:rFonts w:ascii="Times New Roman" w:hAnsi="Times New Roman" w:cs="Times New Roman"/>
          <w:sz w:val="28"/>
          <w:szCs w:val="28"/>
        </w:rPr>
        <w:t xml:space="preserve">" становить </w:t>
      </w:r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t>726,30грн</w:t>
      </w:r>
      <w:r w:rsidR="00C412B4" w:rsidRPr="00B96DE0">
        <w:rPr>
          <w:rFonts w:ascii="Times New Roman" w:hAnsi="Times New Roman" w:cs="Times New Roman"/>
          <w:sz w:val="28"/>
          <w:szCs w:val="28"/>
        </w:rPr>
        <w:t xml:space="preserve"> / м</w:t>
      </w:r>
      <w:proofErr w:type="gramStart"/>
      <w:r w:rsidR="00C412B4" w:rsidRPr="00B96DE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412B4" w:rsidRPr="00B96D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12B4" w:rsidRPr="00B96DE0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="00C412B4" w:rsidRPr="00B9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2B4" w:rsidRPr="00B96DE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C412B4" w:rsidRPr="00B9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2B4" w:rsidRPr="00B96DE0">
        <w:rPr>
          <w:rFonts w:ascii="Times New Roman" w:hAnsi="Times New Roman" w:cs="Times New Roman"/>
          <w:sz w:val="28"/>
          <w:szCs w:val="28"/>
        </w:rPr>
        <w:t>використовуваного</w:t>
      </w:r>
      <w:proofErr w:type="spellEnd"/>
      <w:r w:rsidR="00C412B4" w:rsidRPr="00B9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2B4" w:rsidRPr="00B96DE0">
        <w:rPr>
          <w:rFonts w:ascii="Times New Roman" w:hAnsi="Times New Roman" w:cs="Times New Roman"/>
          <w:sz w:val="28"/>
          <w:szCs w:val="28"/>
        </w:rPr>
        <w:t>кольору</w:t>
      </w:r>
      <w:proofErr w:type="spellEnd"/>
      <w:r w:rsidR="00C412B4" w:rsidRPr="00B96DE0">
        <w:rPr>
          <w:rFonts w:ascii="Times New Roman" w:hAnsi="Times New Roman" w:cs="Times New Roman"/>
          <w:sz w:val="28"/>
          <w:szCs w:val="28"/>
        </w:rPr>
        <w:t>.</w:t>
      </w:r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br/>
        <w:t>Ціна пропонованих робіт, послуг включає в себе: вартість виконання робіт, надання послуг з урахуванням матеріалів і обладнання, що використовуються при виконанні таких робіт (наданні послуг), вартість продукції, вартість вимірів, інсталяції, гарантійного обслуговування, доставки на об'єкт Замовника.</w:t>
      </w:r>
      <w:r w:rsidR="00C412B4" w:rsidRP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="00C412B4" w:rsidRPr="00B96DE0">
        <w:rPr>
          <w:rFonts w:ascii="Times New Roman" w:hAnsi="Times New Roman" w:cs="Times New Roman"/>
          <w:b/>
          <w:sz w:val="28"/>
          <w:szCs w:val="28"/>
        </w:rPr>
        <w:t>Вар</w:t>
      </w:r>
      <w:r w:rsidR="00B96DE0" w:rsidRPr="00B96DE0">
        <w:rPr>
          <w:rFonts w:ascii="Times New Roman" w:hAnsi="Times New Roman" w:cs="Times New Roman"/>
          <w:b/>
          <w:sz w:val="28"/>
          <w:szCs w:val="28"/>
        </w:rPr>
        <w:t>тість</w:t>
      </w:r>
      <w:proofErr w:type="spellEnd"/>
      <w:r w:rsidR="00B96DE0" w:rsidRPr="00B96D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6DE0" w:rsidRPr="00B96DE0">
        <w:rPr>
          <w:rFonts w:ascii="Times New Roman" w:hAnsi="Times New Roman" w:cs="Times New Roman"/>
          <w:b/>
          <w:sz w:val="28"/>
          <w:szCs w:val="28"/>
        </w:rPr>
        <w:t>замовлення</w:t>
      </w:r>
      <w:proofErr w:type="spellEnd"/>
      <w:r w:rsidR="00B96DE0" w:rsidRPr="00B96DE0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C412B4" w:rsidRPr="00B96D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12B4" w:rsidRPr="00B96DE0">
        <w:rPr>
          <w:rFonts w:ascii="Times New Roman" w:hAnsi="Times New Roman" w:cs="Times New Roman"/>
          <w:b/>
          <w:sz w:val="28"/>
          <w:szCs w:val="28"/>
        </w:rPr>
        <w:t>тканинних</w:t>
      </w:r>
      <w:proofErr w:type="spellEnd"/>
      <w:r w:rsidR="00C412B4" w:rsidRPr="00B96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DE0" w:rsidRPr="00B96DE0">
        <w:rPr>
          <w:rFonts w:ascii="Times New Roman" w:hAnsi="Times New Roman" w:cs="Times New Roman"/>
          <w:b/>
          <w:sz w:val="28"/>
          <w:szCs w:val="28"/>
          <w:lang w:val="uk-UA"/>
        </w:rPr>
        <w:t>ролетах</w:t>
      </w:r>
      <w:r w:rsidR="00C412B4" w:rsidRPr="00B96DE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proofErr w:type="gramStart"/>
      <w:r w:rsidR="00C412B4" w:rsidRPr="00B96DE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412B4" w:rsidRPr="00B96DE0">
        <w:rPr>
          <w:rFonts w:ascii="Times New Roman" w:hAnsi="Times New Roman" w:cs="Times New Roman"/>
          <w:b/>
          <w:sz w:val="28"/>
          <w:szCs w:val="28"/>
        </w:rPr>
        <w:t>ід</w:t>
      </w:r>
      <w:proofErr w:type="spellEnd"/>
      <w:r w:rsidR="00C412B4" w:rsidRPr="00B96DE0">
        <w:rPr>
          <w:rFonts w:ascii="Times New Roman" w:hAnsi="Times New Roman" w:cs="Times New Roman"/>
          <w:b/>
          <w:sz w:val="28"/>
          <w:szCs w:val="28"/>
        </w:rPr>
        <w:t xml:space="preserve"> ключ» </w:t>
      </w:r>
      <w:proofErr w:type="spellStart"/>
      <w:r w:rsidR="00C412B4" w:rsidRPr="00B96DE0">
        <w:rPr>
          <w:rFonts w:ascii="Times New Roman" w:hAnsi="Times New Roman" w:cs="Times New Roman"/>
          <w:b/>
          <w:sz w:val="28"/>
          <w:szCs w:val="28"/>
        </w:rPr>
        <w:t>складається</w:t>
      </w:r>
      <w:proofErr w:type="spellEnd"/>
      <w:r w:rsidR="00C412B4" w:rsidRPr="00B96DE0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DE0" w:rsidRPr="003B4EB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1,70*1,70*2=5,78м2;   </w:t>
      </w:r>
    </w:p>
    <w:p w:rsidR="00B96DE0" w:rsidRPr="00B96DE0" w:rsidRDefault="003B4EB5" w:rsidP="003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4EB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                      </w:t>
      </w:r>
      <w:r w:rsidR="00B96DE0" w:rsidRPr="003B4EB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5,78*</w:t>
      </w:r>
      <w:r w:rsidR="00D4132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872=5040</w:t>
      </w:r>
      <w:r w:rsidR="00B96DE0" w:rsidRPr="003B4EB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грн.</w:t>
      </w:r>
      <w:r w:rsidR="00B96DE0" w:rsidRPr="003B4EB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br/>
        <w:t>МП   __________________________________________________________________</w:t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6DE0" w:rsidRPr="00B96DE0">
        <w:rPr>
          <w:rFonts w:ascii="Times New Roman" w:hAnsi="Times New Roman" w:cs="Times New Roman"/>
          <w:sz w:val="28"/>
          <w:szCs w:val="28"/>
          <w:lang w:val="uk-UA"/>
        </w:rPr>
        <w:tab/>
        <w:t>(підпис керівника)</w:t>
      </w:r>
    </w:p>
    <w:p w:rsidR="00B96DE0" w:rsidRPr="00957804" w:rsidRDefault="00B96DE0" w:rsidP="00B96DE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7719DA" w:rsidRPr="00C412B4" w:rsidRDefault="00C412B4" w:rsidP="00C412B4">
      <w:pPr>
        <w:rPr>
          <w:lang w:val="uk-UA"/>
        </w:rPr>
      </w:pPr>
      <w:r w:rsidRPr="00B96DE0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br/>
      </w:r>
      <w:r w:rsidRPr="00C412B4">
        <w:rPr>
          <w:b/>
          <w:sz w:val="28"/>
          <w:szCs w:val="28"/>
          <w:lang w:val="uk-UA"/>
        </w:rPr>
        <w:br/>
      </w:r>
      <w:r w:rsidRPr="00C412B4">
        <w:rPr>
          <w:lang w:val="uk-UA"/>
        </w:rPr>
        <w:br/>
      </w:r>
      <w:r w:rsidRPr="00C412B4">
        <w:rPr>
          <w:lang w:val="uk-UA"/>
        </w:rPr>
        <w:br/>
      </w:r>
      <w:r w:rsidRPr="00C412B4">
        <w:rPr>
          <w:lang w:val="uk-UA"/>
        </w:rPr>
        <w:br/>
      </w:r>
      <w:r w:rsidRPr="00C412B4">
        <w:rPr>
          <w:lang w:val="uk-UA"/>
        </w:rPr>
        <w:br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/>
      </w:r>
    </w:p>
    <w:sectPr w:rsidR="007719DA" w:rsidRPr="00C412B4" w:rsidSect="00AB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B4"/>
    <w:rsid w:val="001201E7"/>
    <w:rsid w:val="003B4EB5"/>
    <w:rsid w:val="007719DA"/>
    <w:rsid w:val="00AB1355"/>
    <w:rsid w:val="00B96DE0"/>
    <w:rsid w:val="00C412B4"/>
    <w:rsid w:val="00D4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2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2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alll1984@gmail.com%20%20%20%20%20%20%20%20%20%20%20%20%20%20%20_______&#1090;&#1077;&#1083;.+38(063)0241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Мр</cp:lastModifiedBy>
  <cp:revision>3</cp:revision>
  <dcterms:created xsi:type="dcterms:W3CDTF">2019-04-05T10:08:00Z</dcterms:created>
  <dcterms:modified xsi:type="dcterms:W3CDTF">2019-04-05T10:15:00Z</dcterms:modified>
</cp:coreProperties>
</file>